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1F3F">
        <w:rPr>
          <w:b/>
          <w:sz w:val="24"/>
          <w:szCs w:val="24"/>
        </w:rPr>
        <w:t>1250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1F3F" w:rsidRDefault="00F81F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1F3F" w:rsidRDefault="00F81F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405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Кейс-пилот деловой BRAUBERG "Aviator", разм. 33*46*23 см, кожзам, коричневый, 240379                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1F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1F3F" w:rsidRDefault="00F81F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1F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1F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F81F3F" w:rsidRDefault="00F81F3F" w:rsidP="00F81F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B8767-8A5F-4DB7-B2CB-EC88F0DFC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