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274C">
        <w:rPr>
          <w:b/>
          <w:sz w:val="24"/>
          <w:szCs w:val="24"/>
        </w:rPr>
        <w:t>171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274C" w:rsidRDefault="008027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274C" w:rsidRDefault="008027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LOMOND, КОМПЛЕКТ 10шт., из термобумаги 44х40х12 (35м), 0107316               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27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274C" w:rsidRDefault="008027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27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27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80274C" w:rsidRDefault="0080274C" w:rsidP="00802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274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6E1EB-5DC8-4AF6-A770-F5F01D51F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