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6B7B">
        <w:rPr>
          <w:b/>
          <w:sz w:val="24"/>
          <w:szCs w:val="24"/>
        </w:rPr>
        <w:t>6877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6B7B" w:rsidRDefault="009F6B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6B7B" w:rsidRDefault="009F6B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2297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2281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12шт., "Contract", HB, с резинкой, синий корпус, 180672             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6B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6B7B" w:rsidRDefault="009F6B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6B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6B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9F6B7B" w:rsidRDefault="009F6B7B" w:rsidP="009F6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6B7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944E9-3BDF-4485-8C8C-C20A2E031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